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1D" w:rsidRDefault="00F3451D" w:rsidP="00F3451D">
      <w:pPr>
        <w:pStyle w:val="2"/>
        <w:suppressAutoHyphens/>
        <w:ind w:left="576" w:hanging="576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F3451D" w:rsidRDefault="00F3451D" w:rsidP="00F3451D">
      <w:pPr>
        <w:pStyle w:val="2"/>
        <w:suppressAutoHyphens/>
        <w:ind w:left="576" w:hanging="576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 ПРОФСОЮЗНИНСКОГО СЕЛЬСКОГО ПОСЕЛЕНИЯ ДАНИЛОВСКОГО МУНИЦИПАЛЬНОГО РАЙОНА</w:t>
      </w:r>
    </w:p>
    <w:p w:rsidR="00F3451D" w:rsidRDefault="00F3451D" w:rsidP="00F3451D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F3451D" w:rsidRDefault="00F3451D" w:rsidP="00F3451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F3451D" w:rsidRDefault="00F3451D" w:rsidP="00F34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 июня 2017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№ 6/1</w:t>
      </w:r>
    </w:p>
    <w:p w:rsidR="00F3451D" w:rsidRDefault="00F3451D" w:rsidP="00F345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Положения о порядке</w:t>
      </w:r>
    </w:p>
    <w:p w:rsidR="00F3451D" w:rsidRDefault="00F3451D" w:rsidP="00F345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отпусков  служащим</w:t>
      </w:r>
    </w:p>
    <w:p w:rsidR="00F3451D" w:rsidRDefault="00F3451D" w:rsidP="00F345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Профсоюзнинского</w:t>
      </w:r>
    </w:p>
    <w:p w:rsidR="00F3451D" w:rsidRDefault="00F3451D" w:rsidP="00F345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 Даниловского</w:t>
      </w:r>
    </w:p>
    <w:p w:rsidR="00F3451D" w:rsidRDefault="00F3451D" w:rsidP="00F345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Волгоградской  области, </w:t>
      </w:r>
    </w:p>
    <w:p w:rsidR="00F3451D" w:rsidRDefault="00F3451D" w:rsidP="00F345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решением совета депутатов</w:t>
      </w:r>
    </w:p>
    <w:p w:rsidR="00F3451D" w:rsidRDefault="00F3451D" w:rsidP="00F345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Профсоюзнинского сельского поселения от 11.12.2015 г. № 16/2</w:t>
      </w:r>
    </w:p>
    <w:p w:rsidR="00F3451D" w:rsidRDefault="00F3451D" w:rsidP="00F345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51D" w:rsidRDefault="00F3451D" w:rsidP="003F44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статьи 21 Федерального закона от 02.03.2007 г. № 25-ФЗ «О муниципальной службе в  Российской Федерации», </w:t>
      </w:r>
      <w:r w:rsidRPr="00E5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r w:rsidRPr="00E514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 </w:t>
      </w:r>
      <w:hyperlink r:id="rId5" w:anchor="dst100011" w:history="1">
        <w:r w:rsidRPr="00E514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5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01.05.2017 № 90-ФЗ), </w:t>
      </w:r>
      <w:r w:rsidRPr="00E514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протеста прокурора Даниловского района, Совет депутатов  Профсоюзнинского сельского поселения</w:t>
      </w:r>
      <w:r w:rsidR="00C77A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3451D" w:rsidRDefault="00F3451D" w:rsidP="00F3451D">
      <w:pPr>
        <w:shd w:val="clear" w:color="auto" w:fill="FFFFFF"/>
        <w:spacing w:before="120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77A9C" w:rsidRPr="00E51472" w:rsidRDefault="00C77A9C" w:rsidP="00F3451D">
      <w:pPr>
        <w:shd w:val="clear" w:color="auto" w:fill="FFFFFF"/>
        <w:spacing w:before="120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51D" w:rsidRDefault="00F3451D" w:rsidP="00C77A9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Положение о порядке предоставления </w:t>
      </w:r>
      <w:r w:rsidR="00C7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отпусков служащим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  сельского поселения  утвержденного решением совета депутатов</w:t>
      </w:r>
    </w:p>
    <w:p w:rsidR="00F3451D" w:rsidRDefault="00F3451D" w:rsidP="00C77A9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Профсоюзнинского сельского поселения от 11.12.2015 г. № 16/2, внести следующие изменения:</w:t>
      </w:r>
    </w:p>
    <w:p w:rsidR="00F3451D" w:rsidRPr="00E51472" w:rsidRDefault="00F3451D" w:rsidP="00F345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 Пункт 2.4. изложить в изложить в </w:t>
      </w:r>
      <w:r w:rsidR="00E51472" w:rsidRPr="00E5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</w:t>
      </w:r>
      <w:r w:rsidRPr="00E514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:rsidR="003E1C59" w:rsidRPr="003E1C59" w:rsidRDefault="00CD4AE0" w:rsidP="003E1C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«</w:t>
      </w:r>
      <w:r w:rsidR="003E1C59" w:rsidRPr="003E1C59">
        <w:rPr>
          <w:color w:val="2D2D2D"/>
          <w:spacing w:val="2"/>
        </w:rPr>
        <w:t>Муниципальному служащему предоставляется ежегодный дополнительный оплачиваемый отпуск за выслугу лет продолжительностью:</w:t>
      </w:r>
      <w:r w:rsidR="003E1C59" w:rsidRPr="003E1C59">
        <w:rPr>
          <w:color w:val="2D2D2D"/>
          <w:spacing w:val="2"/>
        </w:rPr>
        <w:br/>
      </w:r>
    </w:p>
    <w:p w:rsidR="003E1C59" w:rsidRPr="003E1C59" w:rsidRDefault="003E1C59" w:rsidP="003E1C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3E1C59">
        <w:rPr>
          <w:color w:val="2D2D2D"/>
          <w:spacing w:val="2"/>
        </w:rPr>
        <w:t>1) при стаже муниципальной службы от 1 года до 5 лет - 1 календарный день;</w:t>
      </w:r>
      <w:r w:rsidRPr="003E1C59">
        <w:rPr>
          <w:color w:val="2D2D2D"/>
          <w:spacing w:val="2"/>
        </w:rPr>
        <w:br/>
      </w:r>
    </w:p>
    <w:p w:rsidR="003E1C59" w:rsidRPr="003E1C59" w:rsidRDefault="003E1C59" w:rsidP="003E1C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3E1C59">
        <w:rPr>
          <w:color w:val="2D2D2D"/>
          <w:spacing w:val="2"/>
        </w:rPr>
        <w:t>2) при стаже муниципальной службы от 5 до 10 лет - 5 календарных дней;</w:t>
      </w:r>
      <w:r w:rsidRPr="003E1C59">
        <w:rPr>
          <w:color w:val="2D2D2D"/>
          <w:spacing w:val="2"/>
        </w:rPr>
        <w:br/>
      </w:r>
    </w:p>
    <w:p w:rsidR="003E1C59" w:rsidRPr="003E1C59" w:rsidRDefault="003E1C59" w:rsidP="003E1C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3E1C59">
        <w:rPr>
          <w:color w:val="2D2D2D"/>
          <w:spacing w:val="2"/>
        </w:rPr>
        <w:t>3) при стаже муниципальной службы от 10 до 15 лет - 7 календарных дней;</w:t>
      </w:r>
      <w:r w:rsidRPr="003E1C59">
        <w:rPr>
          <w:color w:val="2D2D2D"/>
          <w:spacing w:val="2"/>
        </w:rPr>
        <w:br/>
      </w:r>
    </w:p>
    <w:p w:rsidR="003E1C59" w:rsidRPr="003E1C59" w:rsidRDefault="003E1C59" w:rsidP="003E1C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3E1C59">
        <w:rPr>
          <w:color w:val="2D2D2D"/>
          <w:spacing w:val="2"/>
        </w:rPr>
        <w:t xml:space="preserve">4) при стаже муниципальной службы 15 лет </w:t>
      </w:r>
      <w:r w:rsidR="00CD4AE0">
        <w:rPr>
          <w:color w:val="2D2D2D"/>
          <w:spacing w:val="2"/>
        </w:rPr>
        <w:t>и более - 10 календарных дней.»</w:t>
      </w:r>
      <w:bookmarkStart w:id="0" w:name="_GoBack"/>
      <w:bookmarkEnd w:id="0"/>
      <w:r w:rsidR="003F4497">
        <w:rPr>
          <w:color w:val="2D2D2D"/>
          <w:spacing w:val="2"/>
        </w:rPr>
        <w:t>.</w:t>
      </w:r>
      <w:r w:rsidRPr="003E1C59">
        <w:rPr>
          <w:color w:val="2D2D2D"/>
          <w:spacing w:val="2"/>
        </w:rPr>
        <w:br/>
      </w:r>
    </w:p>
    <w:p w:rsidR="00F3451D" w:rsidRPr="003E1C59" w:rsidRDefault="00E51472" w:rsidP="00F345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451D" w:rsidRPr="003E1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Обнародовать  и разместить настоящее Решение  на   официальном сайте администрации Профсоюзнинского сельского поселения в сети Интернет.</w:t>
      </w:r>
    </w:p>
    <w:p w:rsidR="003F4497" w:rsidRDefault="003F4497" w:rsidP="003F44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51D" w:rsidRPr="003E1C59" w:rsidRDefault="00F3451D" w:rsidP="003F44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Глава Профсоюзнинского</w:t>
      </w:r>
    </w:p>
    <w:p w:rsidR="00F3451D" w:rsidRPr="003E1C59" w:rsidRDefault="00F3451D" w:rsidP="00F345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З.Г.Затесова</w:t>
      </w:r>
    </w:p>
    <w:p w:rsidR="00F3451D" w:rsidRDefault="00F3451D" w:rsidP="00F345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51D" w:rsidRDefault="00F3451D" w:rsidP="00F345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51D" w:rsidRDefault="00F3451D" w:rsidP="00F345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51D" w:rsidRDefault="00F3451D" w:rsidP="00F345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1405" w:rsidRDefault="00121405"/>
    <w:sectPr w:rsidR="00121405" w:rsidSect="003F449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DB"/>
    <w:rsid w:val="00121405"/>
    <w:rsid w:val="003E1C59"/>
    <w:rsid w:val="003F4497"/>
    <w:rsid w:val="00533EDB"/>
    <w:rsid w:val="00C77A9C"/>
    <w:rsid w:val="00CD4AE0"/>
    <w:rsid w:val="00E51472"/>
    <w:rsid w:val="00F3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1D"/>
  </w:style>
  <w:style w:type="paragraph" w:styleId="2">
    <w:name w:val="heading 2"/>
    <w:basedOn w:val="a"/>
    <w:link w:val="20"/>
    <w:uiPriority w:val="9"/>
    <w:semiHidden/>
    <w:unhideWhenUsed/>
    <w:qFormat/>
    <w:rsid w:val="00F34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345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3451D"/>
    <w:pPr>
      <w:ind w:left="720"/>
      <w:contextualSpacing/>
    </w:pPr>
  </w:style>
  <w:style w:type="character" w:customStyle="1" w:styleId="blk">
    <w:name w:val="blk"/>
    <w:basedOn w:val="a0"/>
    <w:rsid w:val="00F3451D"/>
  </w:style>
  <w:style w:type="character" w:customStyle="1" w:styleId="apple-converted-space">
    <w:name w:val="apple-converted-space"/>
    <w:basedOn w:val="a0"/>
    <w:rsid w:val="00F3451D"/>
  </w:style>
  <w:style w:type="character" w:styleId="a4">
    <w:name w:val="Hyperlink"/>
    <w:basedOn w:val="a0"/>
    <w:uiPriority w:val="99"/>
    <w:semiHidden/>
    <w:unhideWhenUsed/>
    <w:rsid w:val="00F3451D"/>
    <w:rPr>
      <w:color w:val="0000FF"/>
      <w:u w:val="single"/>
    </w:rPr>
  </w:style>
  <w:style w:type="paragraph" w:customStyle="1" w:styleId="formattext">
    <w:name w:val="formattext"/>
    <w:basedOn w:val="a"/>
    <w:rsid w:val="003E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1D"/>
  </w:style>
  <w:style w:type="paragraph" w:styleId="2">
    <w:name w:val="heading 2"/>
    <w:basedOn w:val="a"/>
    <w:link w:val="20"/>
    <w:uiPriority w:val="9"/>
    <w:semiHidden/>
    <w:unhideWhenUsed/>
    <w:qFormat/>
    <w:rsid w:val="00F34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345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3451D"/>
    <w:pPr>
      <w:ind w:left="720"/>
      <w:contextualSpacing/>
    </w:pPr>
  </w:style>
  <w:style w:type="character" w:customStyle="1" w:styleId="blk">
    <w:name w:val="blk"/>
    <w:basedOn w:val="a0"/>
    <w:rsid w:val="00F3451D"/>
  </w:style>
  <w:style w:type="character" w:customStyle="1" w:styleId="apple-converted-space">
    <w:name w:val="apple-converted-space"/>
    <w:basedOn w:val="a0"/>
    <w:rsid w:val="00F3451D"/>
  </w:style>
  <w:style w:type="character" w:styleId="a4">
    <w:name w:val="Hyperlink"/>
    <w:basedOn w:val="a0"/>
    <w:uiPriority w:val="99"/>
    <w:semiHidden/>
    <w:unhideWhenUsed/>
    <w:rsid w:val="00F3451D"/>
    <w:rPr>
      <w:color w:val="0000FF"/>
      <w:u w:val="single"/>
    </w:rPr>
  </w:style>
  <w:style w:type="paragraph" w:customStyle="1" w:styleId="formattext">
    <w:name w:val="formattext"/>
    <w:basedOn w:val="a"/>
    <w:rsid w:val="003E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16073/3d0cac60971a511280cbba229d9b6329c07731f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2017-07-06T11:23:00Z</cp:lastPrinted>
  <dcterms:created xsi:type="dcterms:W3CDTF">2017-06-27T10:15:00Z</dcterms:created>
  <dcterms:modified xsi:type="dcterms:W3CDTF">2017-07-06T11:23:00Z</dcterms:modified>
</cp:coreProperties>
</file>